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2DAB2" w14:textId="77777777" w:rsidR="008E59E4" w:rsidRPr="008E59E4" w:rsidRDefault="008E59E4" w:rsidP="008E59E4">
      <w:pPr>
        <w:ind w:left="3600"/>
        <w:rPr>
          <w:sz w:val="20"/>
          <w:szCs w:val="20"/>
          <w:lang w:val="en-US"/>
        </w:rPr>
      </w:pPr>
      <w:r w:rsidRPr="008E59E4">
        <w:rPr>
          <w:rFonts w:ascii="Arial" w:eastAsia="Arial" w:hAnsi="Arial" w:cs="Arial"/>
          <w:b/>
          <w:bCs/>
          <w:sz w:val="24"/>
          <w:szCs w:val="24"/>
          <w:lang w:val="en-US"/>
        </w:rPr>
        <w:t>APRIL</w:t>
      </w:r>
    </w:p>
    <w:p w14:paraId="28FCA985" w14:textId="77777777" w:rsidR="008E59E4" w:rsidRPr="008E59E4" w:rsidRDefault="008E59E4" w:rsidP="008E59E4">
      <w:pPr>
        <w:spacing w:line="208" w:lineRule="auto"/>
        <w:ind w:left="2160"/>
        <w:rPr>
          <w:sz w:val="20"/>
          <w:szCs w:val="20"/>
          <w:lang w:val="en-US"/>
        </w:rPr>
      </w:pPr>
      <w:r w:rsidRPr="008E59E4">
        <w:rPr>
          <w:rFonts w:ascii="Arial" w:eastAsia="Arial" w:hAnsi="Arial" w:cs="Arial"/>
          <w:b/>
          <w:bCs/>
          <w:sz w:val="24"/>
          <w:szCs w:val="24"/>
          <w:lang w:val="en-US"/>
        </w:rPr>
        <w:t>Hey, Mrs. Jensen. What are you up</w:t>
      </w:r>
    </w:p>
    <w:p w14:paraId="00001868" w14:textId="036D5ED7" w:rsidR="008E59E4" w:rsidRDefault="008E59E4" w:rsidP="008E59E4">
      <w:pPr>
        <w:spacing w:line="235" w:lineRule="auto"/>
        <w:ind w:left="2160"/>
        <w:rPr>
          <w:rFonts w:ascii="Arial" w:eastAsia="Arial" w:hAnsi="Arial" w:cs="Arial"/>
          <w:b/>
          <w:bCs/>
          <w:sz w:val="24"/>
          <w:szCs w:val="24"/>
          <w:lang w:val="en-US"/>
        </w:rPr>
      </w:pPr>
      <w:r w:rsidRPr="008E59E4">
        <w:rPr>
          <w:rFonts w:ascii="Arial" w:eastAsia="Arial" w:hAnsi="Arial" w:cs="Arial"/>
          <w:b/>
          <w:bCs/>
          <w:sz w:val="24"/>
          <w:szCs w:val="24"/>
          <w:lang w:val="en-US"/>
        </w:rPr>
        <w:t>to today?</w:t>
      </w:r>
    </w:p>
    <w:p w14:paraId="156AD736" w14:textId="3ECEDCBA" w:rsidR="00E72195" w:rsidRDefault="00E72195" w:rsidP="00E72195">
      <w:pPr>
        <w:spacing w:line="235" w:lineRule="auto"/>
        <w:rPr>
          <w:rFonts w:ascii="Arial" w:eastAsia="Arial" w:hAnsi="Arial" w:cs="Arial"/>
          <w:b/>
          <w:bCs/>
          <w:sz w:val="24"/>
          <w:szCs w:val="24"/>
          <w:lang w:val="en-US"/>
        </w:rPr>
      </w:pPr>
    </w:p>
    <w:p w14:paraId="20F6A88F" w14:textId="422B094A" w:rsidR="00E72195" w:rsidRPr="008E59E4" w:rsidRDefault="00E72195" w:rsidP="00E72195">
      <w:pPr>
        <w:spacing w:line="235" w:lineRule="auto"/>
        <w:rPr>
          <w:sz w:val="20"/>
          <w:szCs w:val="20"/>
          <w:lang w:val="en-US"/>
        </w:rPr>
      </w:pPr>
      <w:r w:rsidRPr="00E72195">
        <w:rPr>
          <w:rFonts w:ascii="Arial" w:eastAsia="Arial" w:hAnsi="Arial" w:cs="Arial"/>
          <w:b/>
          <w:bCs/>
          <w:sz w:val="24"/>
          <w:szCs w:val="24"/>
          <w:highlight w:val="yellow"/>
          <w:lang w:val="en-US"/>
        </w:rPr>
        <w:t>(Note for actor:  You speak in a very slow and deliberate manner.</w:t>
      </w:r>
      <w:r>
        <w:rPr>
          <w:rFonts w:ascii="Arial" w:eastAsia="Arial" w:hAnsi="Arial" w:cs="Arial"/>
          <w:b/>
          <w:bCs/>
          <w:sz w:val="24"/>
          <w:szCs w:val="24"/>
          <w:highlight w:val="yellow"/>
          <w:lang w:val="en-US"/>
        </w:rPr>
        <w:t xml:space="preserve"> Also, you’re pretty cheery. Always happy to see one of your students.</w:t>
      </w:r>
      <w:r w:rsidRPr="00E72195">
        <w:rPr>
          <w:rFonts w:ascii="Arial" w:eastAsia="Arial" w:hAnsi="Arial" w:cs="Arial"/>
          <w:b/>
          <w:bCs/>
          <w:sz w:val="24"/>
          <w:szCs w:val="24"/>
          <w:highlight w:val="yellow"/>
          <w:lang w:val="en-US"/>
        </w:rPr>
        <w:t>)</w:t>
      </w:r>
    </w:p>
    <w:p w14:paraId="1EB4ED07" w14:textId="77777777" w:rsidR="008E59E4" w:rsidRPr="008E59E4" w:rsidRDefault="008E59E4" w:rsidP="008E59E4">
      <w:pPr>
        <w:spacing w:line="175" w:lineRule="exact"/>
        <w:rPr>
          <w:sz w:val="20"/>
          <w:szCs w:val="20"/>
          <w:lang w:val="en-US"/>
        </w:rPr>
      </w:pPr>
    </w:p>
    <w:p w14:paraId="1DF5F592" w14:textId="77777777" w:rsidR="008E59E4" w:rsidRPr="008E59E4" w:rsidRDefault="008E59E4" w:rsidP="008E59E4">
      <w:pPr>
        <w:ind w:right="1460"/>
        <w:jc w:val="center"/>
        <w:rPr>
          <w:sz w:val="20"/>
          <w:szCs w:val="20"/>
          <w:highlight w:val="yellow"/>
          <w:lang w:val="en-US"/>
        </w:rPr>
      </w:pPr>
      <w:r w:rsidRPr="008E59E4">
        <w:rPr>
          <w:rFonts w:ascii="Arial" w:eastAsia="Arial" w:hAnsi="Arial" w:cs="Arial"/>
          <w:b/>
          <w:bCs/>
          <w:sz w:val="24"/>
          <w:szCs w:val="24"/>
          <w:highlight w:val="yellow"/>
          <w:lang w:val="en-US"/>
        </w:rPr>
        <w:t>LINDA</w:t>
      </w:r>
    </w:p>
    <w:p w14:paraId="01AC235A" w14:textId="77777777" w:rsidR="008E59E4" w:rsidRPr="008E59E4" w:rsidRDefault="008E59E4" w:rsidP="008E59E4">
      <w:pPr>
        <w:spacing w:line="1" w:lineRule="exact"/>
        <w:rPr>
          <w:sz w:val="20"/>
          <w:szCs w:val="20"/>
          <w:highlight w:val="yellow"/>
          <w:lang w:val="en-US"/>
        </w:rPr>
      </w:pPr>
    </w:p>
    <w:p w14:paraId="43D4D9FC" w14:textId="77777777" w:rsidR="008E59E4" w:rsidRPr="008E59E4" w:rsidRDefault="008E59E4" w:rsidP="008E59E4">
      <w:pPr>
        <w:ind w:left="2160" w:right="2300"/>
        <w:rPr>
          <w:sz w:val="20"/>
          <w:szCs w:val="20"/>
          <w:lang w:val="en-US"/>
        </w:rPr>
      </w:pPr>
      <w:r w:rsidRPr="008E59E4">
        <w:rPr>
          <w:rFonts w:ascii="Arial" w:eastAsia="Arial" w:hAnsi="Arial" w:cs="Arial"/>
          <w:b/>
          <w:bCs/>
          <w:sz w:val="24"/>
          <w:szCs w:val="24"/>
          <w:highlight w:val="yellow"/>
          <w:lang w:val="en-US"/>
        </w:rPr>
        <w:t>Good afternoon, April. It’s nice to see you. I’m just getting the circulation in my old legs going. And enjoying my tea.</w:t>
      </w:r>
    </w:p>
    <w:p w14:paraId="57BB6B6B" w14:textId="2E45A1F2" w:rsidR="008E59E4" w:rsidRPr="008E59E4" w:rsidRDefault="008E59E4" w:rsidP="008E59E4">
      <w:pPr>
        <w:spacing w:line="20" w:lineRule="exact"/>
        <w:rPr>
          <w:sz w:val="20"/>
          <w:szCs w:val="20"/>
          <w:lang w:val="en-US"/>
        </w:rPr>
      </w:pPr>
    </w:p>
    <w:p w14:paraId="4C14D4AB" w14:textId="77777777" w:rsidR="008E59E4" w:rsidRPr="008E59E4" w:rsidRDefault="008E59E4" w:rsidP="008E59E4">
      <w:pPr>
        <w:spacing w:line="316" w:lineRule="exact"/>
        <w:rPr>
          <w:sz w:val="20"/>
          <w:szCs w:val="20"/>
          <w:lang w:val="en-US"/>
        </w:rPr>
      </w:pPr>
    </w:p>
    <w:p w14:paraId="562F7412" w14:textId="77777777" w:rsidR="008E59E4" w:rsidRPr="008E59E4" w:rsidRDefault="008E59E4" w:rsidP="008E59E4">
      <w:pPr>
        <w:ind w:left="3600"/>
        <w:rPr>
          <w:sz w:val="20"/>
          <w:szCs w:val="20"/>
          <w:lang w:val="en-US"/>
        </w:rPr>
      </w:pPr>
      <w:r w:rsidRPr="008E59E4">
        <w:rPr>
          <w:rFonts w:ascii="Arial" w:eastAsia="Arial" w:hAnsi="Arial" w:cs="Arial"/>
          <w:b/>
          <w:bCs/>
          <w:sz w:val="24"/>
          <w:szCs w:val="24"/>
          <w:lang w:val="en-US"/>
        </w:rPr>
        <w:t>APRIL</w:t>
      </w:r>
    </w:p>
    <w:p w14:paraId="7584A91B" w14:textId="77777777" w:rsidR="008E59E4" w:rsidRPr="008E59E4" w:rsidRDefault="008E59E4" w:rsidP="008E59E4">
      <w:pPr>
        <w:spacing w:line="234" w:lineRule="auto"/>
        <w:ind w:left="2160"/>
        <w:rPr>
          <w:sz w:val="20"/>
          <w:szCs w:val="20"/>
          <w:lang w:val="en-US"/>
        </w:rPr>
      </w:pPr>
      <w:r w:rsidRPr="008E59E4">
        <w:rPr>
          <w:rFonts w:ascii="Arial" w:eastAsia="Arial" w:hAnsi="Arial" w:cs="Arial"/>
          <w:b/>
          <w:bCs/>
          <w:sz w:val="24"/>
          <w:szCs w:val="24"/>
          <w:lang w:val="en-US"/>
        </w:rPr>
        <w:t>Earl Grey as usual?</w:t>
      </w:r>
    </w:p>
    <w:p w14:paraId="7D587774" w14:textId="77777777" w:rsidR="008E59E4" w:rsidRPr="008E59E4" w:rsidRDefault="008E59E4" w:rsidP="008E59E4">
      <w:pPr>
        <w:spacing w:line="175" w:lineRule="exact"/>
        <w:rPr>
          <w:sz w:val="20"/>
          <w:szCs w:val="20"/>
          <w:lang w:val="en-US"/>
        </w:rPr>
      </w:pPr>
    </w:p>
    <w:p w14:paraId="45EB86B7" w14:textId="77777777" w:rsidR="008E59E4" w:rsidRPr="008E59E4" w:rsidRDefault="008E59E4" w:rsidP="008E59E4">
      <w:pPr>
        <w:ind w:left="3600"/>
        <w:rPr>
          <w:sz w:val="20"/>
          <w:szCs w:val="20"/>
          <w:highlight w:val="yellow"/>
          <w:lang w:val="en-US"/>
        </w:rPr>
      </w:pPr>
      <w:r w:rsidRPr="008E59E4">
        <w:rPr>
          <w:rFonts w:ascii="Arial" w:eastAsia="Arial" w:hAnsi="Arial" w:cs="Arial"/>
          <w:b/>
          <w:bCs/>
          <w:sz w:val="24"/>
          <w:szCs w:val="24"/>
          <w:highlight w:val="yellow"/>
          <w:lang w:val="en-US"/>
        </w:rPr>
        <w:t>LINDA</w:t>
      </w:r>
    </w:p>
    <w:p w14:paraId="779BF1C5" w14:textId="77777777" w:rsidR="008E59E4" w:rsidRPr="008E59E4" w:rsidRDefault="008E59E4" w:rsidP="008E59E4">
      <w:pPr>
        <w:spacing w:line="208" w:lineRule="auto"/>
        <w:ind w:left="2160"/>
        <w:rPr>
          <w:sz w:val="20"/>
          <w:szCs w:val="20"/>
          <w:highlight w:val="yellow"/>
          <w:lang w:val="en-US"/>
        </w:rPr>
      </w:pPr>
      <w:r w:rsidRPr="008E59E4">
        <w:rPr>
          <w:rFonts w:ascii="Arial" w:eastAsia="Arial" w:hAnsi="Arial" w:cs="Arial"/>
          <w:b/>
          <w:bCs/>
          <w:sz w:val="24"/>
          <w:szCs w:val="24"/>
          <w:highlight w:val="yellow"/>
          <w:lang w:val="en-US"/>
        </w:rPr>
        <w:t>You know me too well. When is our</w:t>
      </w:r>
    </w:p>
    <w:p w14:paraId="349703DC" w14:textId="77777777" w:rsidR="008E59E4" w:rsidRPr="008E59E4" w:rsidRDefault="008E59E4" w:rsidP="008E59E4">
      <w:pPr>
        <w:spacing w:line="235" w:lineRule="auto"/>
        <w:ind w:left="2160"/>
        <w:rPr>
          <w:sz w:val="20"/>
          <w:szCs w:val="20"/>
          <w:lang w:val="en-US"/>
        </w:rPr>
      </w:pPr>
      <w:r w:rsidRPr="008E59E4">
        <w:rPr>
          <w:rFonts w:ascii="Arial" w:eastAsia="Arial" w:hAnsi="Arial" w:cs="Arial"/>
          <w:b/>
          <w:bCs/>
          <w:sz w:val="24"/>
          <w:szCs w:val="24"/>
          <w:highlight w:val="yellow"/>
          <w:lang w:val="en-US"/>
        </w:rPr>
        <w:t>next class?</w:t>
      </w:r>
    </w:p>
    <w:p w14:paraId="207BDAFA" w14:textId="35378713" w:rsidR="008E59E4" w:rsidRPr="008E59E4" w:rsidRDefault="008E59E4" w:rsidP="008E59E4">
      <w:pPr>
        <w:spacing w:line="20" w:lineRule="exact"/>
        <w:rPr>
          <w:sz w:val="20"/>
          <w:szCs w:val="20"/>
          <w:lang w:val="en-US"/>
        </w:rPr>
      </w:pPr>
    </w:p>
    <w:p w14:paraId="4A8C6A4F" w14:textId="77777777" w:rsidR="008E59E4" w:rsidRPr="008E59E4" w:rsidRDefault="008E59E4" w:rsidP="008E59E4">
      <w:pPr>
        <w:spacing w:line="155" w:lineRule="exact"/>
        <w:rPr>
          <w:sz w:val="20"/>
          <w:szCs w:val="20"/>
          <w:lang w:val="en-US"/>
        </w:rPr>
      </w:pPr>
    </w:p>
    <w:p w14:paraId="07D7291A" w14:textId="77777777" w:rsidR="008E59E4" w:rsidRPr="008E59E4" w:rsidRDefault="008E59E4" w:rsidP="008E59E4">
      <w:pPr>
        <w:ind w:left="3600"/>
        <w:rPr>
          <w:sz w:val="20"/>
          <w:szCs w:val="20"/>
          <w:lang w:val="en-US"/>
        </w:rPr>
      </w:pPr>
      <w:r w:rsidRPr="008E59E4">
        <w:rPr>
          <w:rFonts w:ascii="Arial" w:eastAsia="Arial" w:hAnsi="Arial" w:cs="Arial"/>
          <w:b/>
          <w:bCs/>
          <w:sz w:val="24"/>
          <w:szCs w:val="24"/>
          <w:lang w:val="en-US"/>
        </w:rPr>
        <w:t>APRIL</w:t>
      </w:r>
    </w:p>
    <w:p w14:paraId="64507A19" w14:textId="77777777" w:rsidR="008E59E4" w:rsidRPr="008E59E4" w:rsidRDefault="008E59E4" w:rsidP="008E59E4">
      <w:pPr>
        <w:spacing w:line="234" w:lineRule="auto"/>
        <w:ind w:left="2160"/>
        <w:rPr>
          <w:sz w:val="20"/>
          <w:szCs w:val="20"/>
          <w:lang w:val="en-US"/>
        </w:rPr>
      </w:pPr>
      <w:r w:rsidRPr="008E59E4">
        <w:rPr>
          <w:rFonts w:ascii="Arial" w:eastAsia="Arial" w:hAnsi="Arial" w:cs="Arial"/>
          <w:b/>
          <w:bCs/>
          <w:sz w:val="24"/>
          <w:szCs w:val="24"/>
          <w:lang w:val="en-US"/>
        </w:rPr>
        <w:t>Tomorrow. In the afternoon.</w:t>
      </w:r>
    </w:p>
    <w:p w14:paraId="7E68FF00" w14:textId="77777777" w:rsidR="008E59E4" w:rsidRPr="008E59E4" w:rsidRDefault="008E59E4" w:rsidP="008E59E4">
      <w:pPr>
        <w:spacing w:line="175" w:lineRule="exact"/>
        <w:rPr>
          <w:sz w:val="20"/>
          <w:szCs w:val="20"/>
          <w:lang w:val="en-US"/>
        </w:rPr>
      </w:pPr>
    </w:p>
    <w:p w14:paraId="1D0B8EC0" w14:textId="77777777" w:rsidR="008E59E4" w:rsidRPr="008E59E4" w:rsidRDefault="008E59E4" w:rsidP="008E59E4">
      <w:pPr>
        <w:ind w:left="3600"/>
        <w:rPr>
          <w:sz w:val="20"/>
          <w:szCs w:val="20"/>
          <w:highlight w:val="yellow"/>
          <w:lang w:val="en-US"/>
        </w:rPr>
      </w:pPr>
      <w:r w:rsidRPr="008E59E4">
        <w:rPr>
          <w:rFonts w:ascii="Arial" w:eastAsia="Arial" w:hAnsi="Arial" w:cs="Arial"/>
          <w:b/>
          <w:bCs/>
          <w:sz w:val="24"/>
          <w:szCs w:val="24"/>
          <w:highlight w:val="yellow"/>
          <w:lang w:val="en-US"/>
        </w:rPr>
        <w:t>LINDA</w:t>
      </w:r>
    </w:p>
    <w:p w14:paraId="5F701704" w14:textId="1E62579F" w:rsidR="008E59E4" w:rsidRDefault="008E59E4" w:rsidP="008E59E4">
      <w:pPr>
        <w:ind w:left="2160" w:right="2440"/>
        <w:rPr>
          <w:rFonts w:ascii="Arial" w:eastAsia="Arial" w:hAnsi="Arial" w:cs="Arial"/>
          <w:b/>
          <w:bCs/>
          <w:sz w:val="24"/>
          <w:szCs w:val="24"/>
          <w:lang w:val="en-US"/>
        </w:rPr>
      </w:pPr>
      <w:r w:rsidRPr="008E59E4">
        <w:rPr>
          <w:rFonts w:ascii="Arial" w:eastAsia="Arial" w:hAnsi="Arial" w:cs="Arial"/>
          <w:b/>
          <w:bCs/>
          <w:sz w:val="24"/>
          <w:szCs w:val="24"/>
          <w:highlight w:val="yellow"/>
          <w:lang w:val="en-US"/>
        </w:rPr>
        <w:t>Oh, that means it’s been almost a week since our last one. Sometimes I really do catch myself missing you kids.</w:t>
      </w:r>
    </w:p>
    <w:p w14:paraId="3DC82516" w14:textId="42438AEB" w:rsidR="008E59E4" w:rsidRDefault="008E59E4" w:rsidP="008E59E4">
      <w:pPr>
        <w:ind w:left="2160" w:right="2440"/>
        <w:rPr>
          <w:rFonts w:ascii="Arial" w:eastAsia="Arial" w:hAnsi="Arial" w:cs="Arial"/>
          <w:b/>
          <w:bCs/>
          <w:sz w:val="24"/>
          <w:szCs w:val="24"/>
          <w:lang w:val="en-US"/>
        </w:rPr>
      </w:pPr>
    </w:p>
    <w:p w14:paraId="307EC586" w14:textId="0A6C6200" w:rsidR="008E59E4" w:rsidRDefault="008E59E4" w:rsidP="008E59E4">
      <w:pPr>
        <w:ind w:right="2440"/>
        <w:rPr>
          <w:rFonts w:ascii="Arial" w:eastAsia="Arial" w:hAnsi="Arial" w:cs="Arial"/>
          <w:b/>
          <w:bCs/>
          <w:sz w:val="24"/>
          <w:szCs w:val="24"/>
          <w:lang w:val="en-US"/>
        </w:rPr>
      </w:pPr>
    </w:p>
    <w:p w14:paraId="7AF855F0" w14:textId="2405E461" w:rsidR="008E59E4" w:rsidRDefault="008E59E4" w:rsidP="008E59E4">
      <w:pPr>
        <w:ind w:left="2160" w:right="2440"/>
        <w:rPr>
          <w:rFonts w:ascii="Arial" w:eastAsia="Arial" w:hAnsi="Arial" w:cs="Arial"/>
          <w:b/>
          <w:bCs/>
          <w:sz w:val="24"/>
          <w:szCs w:val="24"/>
          <w:lang w:val="en-US"/>
        </w:rPr>
      </w:pPr>
    </w:p>
    <w:p w14:paraId="71A078D5" w14:textId="77777777" w:rsidR="00E72195" w:rsidRDefault="00E72195" w:rsidP="00E72195">
      <w:pPr>
        <w:spacing w:line="235" w:lineRule="auto"/>
        <w:rPr>
          <w:rFonts w:ascii="Arial" w:eastAsia="Arial" w:hAnsi="Arial" w:cs="Arial"/>
          <w:b/>
          <w:bCs/>
          <w:sz w:val="24"/>
          <w:szCs w:val="24"/>
          <w:lang w:val="en-US"/>
        </w:rPr>
      </w:pPr>
    </w:p>
    <w:p w14:paraId="11173163" w14:textId="68BC840C" w:rsidR="008E59E4" w:rsidRPr="00E72195" w:rsidRDefault="00E72195" w:rsidP="00E72195">
      <w:pPr>
        <w:spacing w:line="235" w:lineRule="auto"/>
        <w:rPr>
          <w:sz w:val="20"/>
          <w:szCs w:val="20"/>
          <w:lang w:val="en-US"/>
        </w:rPr>
      </w:pPr>
      <w:r w:rsidRPr="00E72195">
        <w:rPr>
          <w:rFonts w:ascii="Arial" w:eastAsia="Arial" w:hAnsi="Arial" w:cs="Arial"/>
          <w:b/>
          <w:bCs/>
          <w:sz w:val="24"/>
          <w:szCs w:val="24"/>
          <w:highlight w:val="yellow"/>
          <w:lang w:val="en-US"/>
        </w:rPr>
        <w:t xml:space="preserve">(Note for actor:  You </w:t>
      </w:r>
      <w:r>
        <w:rPr>
          <w:rFonts w:ascii="Arial" w:eastAsia="Arial" w:hAnsi="Arial" w:cs="Arial"/>
          <w:b/>
          <w:bCs/>
          <w:sz w:val="24"/>
          <w:szCs w:val="24"/>
          <w:highlight w:val="yellow"/>
          <w:lang w:val="en-US"/>
        </w:rPr>
        <w:t>have been feeling very strange lately</w:t>
      </w:r>
      <w:r>
        <w:rPr>
          <w:rFonts w:ascii="Arial" w:eastAsia="Arial" w:hAnsi="Arial" w:cs="Arial"/>
          <w:b/>
          <w:bCs/>
          <w:sz w:val="24"/>
          <w:szCs w:val="24"/>
          <w:highlight w:val="yellow"/>
          <w:lang w:val="en-US"/>
        </w:rPr>
        <w:t>.</w:t>
      </w:r>
      <w:r>
        <w:rPr>
          <w:rFonts w:ascii="Arial" w:eastAsia="Arial" w:hAnsi="Arial" w:cs="Arial"/>
          <w:b/>
          <w:bCs/>
          <w:sz w:val="24"/>
          <w:szCs w:val="24"/>
          <w:highlight w:val="yellow"/>
          <w:lang w:val="en-US"/>
        </w:rPr>
        <w:t xml:space="preserve"> Like time is moving very slowly around you. Every day feels like an eternity. And suddenly… you felt dizzy. And you almost fell over. You’re shaken but you also want to reassure your student.</w:t>
      </w:r>
      <w:r w:rsidRPr="00E72195">
        <w:rPr>
          <w:rFonts w:ascii="Arial" w:eastAsia="Arial" w:hAnsi="Arial" w:cs="Arial"/>
          <w:b/>
          <w:bCs/>
          <w:sz w:val="24"/>
          <w:szCs w:val="24"/>
          <w:highlight w:val="yellow"/>
          <w:lang w:val="en-US"/>
        </w:rPr>
        <w:t>)</w:t>
      </w:r>
    </w:p>
    <w:p w14:paraId="1D86920E" w14:textId="4E9DEA58" w:rsidR="008E59E4" w:rsidRPr="008E59E4" w:rsidRDefault="008E59E4" w:rsidP="008E59E4">
      <w:pPr>
        <w:ind w:left="2160" w:right="2440"/>
        <w:rPr>
          <w:rFonts w:ascii="Arial" w:eastAsia="Arial" w:hAnsi="Arial" w:cs="Arial"/>
          <w:b/>
          <w:bCs/>
          <w:sz w:val="24"/>
          <w:szCs w:val="24"/>
          <w:lang w:val="en-US"/>
        </w:rPr>
      </w:pPr>
    </w:p>
    <w:p w14:paraId="1B3401D8" w14:textId="77777777" w:rsidR="008E59E4" w:rsidRPr="008E59E4" w:rsidRDefault="008E59E4" w:rsidP="008E59E4">
      <w:pPr>
        <w:ind w:left="2160" w:right="2440"/>
        <w:rPr>
          <w:sz w:val="20"/>
          <w:szCs w:val="20"/>
          <w:lang w:val="en-US"/>
        </w:rPr>
      </w:pPr>
    </w:p>
    <w:p w14:paraId="6A3D4F90" w14:textId="77777777" w:rsidR="008E59E4" w:rsidRPr="008E59E4" w:rsidRDefault="008E59E4" w:rsidP="008E59E4">
      <w:pPr>
        <w:ind w:left="3600"/>
        <w:rPr>
          <w:sz w:val="20"/>
          <w:szCs w:val="20"/>
          <w:highlight w:val="yellow"/>
          <w:lang w:val="en-US"/>
        </w:rPr>
      </w:pPr>
      <w:r w:rsidRPr="008E59E4">
        <w:rPr>
          <w:rFonts w:ascii="Arial" w:eastAsia="Arial" w:hAnsi="Arial" w:cs="Arial"/>
          <w:b/>
          <w:bCs/>
          <w:sz w:val="24"/>
          <w:szCs w:val="24"/>
          <w:highlight w:val="yellow"/>
          <w:lang w:val="en-US"/>
        </w:rPr>
        <w:t>LINDA</w:t>
      </w:r>
    </w:p>
    <w:p w14:paraId="4D22420B" w14:textId="77777777" w:rsidR="008E59E4" w:rsidRPr="008E59E4" w:rsidRDefault="008E59E4" w:rsidP="008E59E4">
      <w:pPr>
        <w:spacing w:line="208" w:lineRule="auto"/>
        <w:ind w:left="2160"/>
        <w:rPr>
          <w:sz w:val="20"/>
          <w:szCs w:val="20"/>
          <w:highlight w:val="yellow"/>
          <w:lang w:val="en-US"/>
        </w:rPr>
      </w:pPr>
      <w:r w:rsidRPr="008E59E4">
        <w:rPr>
          <w:rFonts w:ascii="Arial" w:eastAsia="Arial" w:hAnsi="Arial" w:cs="Arial"/>
          <w:b/>
          <w:bCs/>
          <w:sz w:val="24"/>
          <w:szCs w:val="24"/>
          <w:highlight w:val="yellow"/>
          <w:lang w:val="en-US"/>
        </w:rPr>
        <w:t>Maybe I should take your advice.</w:t>
      </w:r>
    </w:p>
    <w:p w14:paraId="364C8E11" w14:textId="77777777" w:rsidR="008E59E4" w:rsidRPr="008E59E4" w:rsidRDefault="008E59E4" w:rsidP="008E59E4">
      <w:pPr>
        <w:spacing w:line="209" w:lineRule="auto"/>
        <w:ind w:left="2160"/>
        <w:rPr>
          <w:sz w:val="20"/>
          <w:szCs w:val="20"/>
          <w:highlight w:val="yellow"/>
          <w:lang w:val="en-US"/>
        </w:rPr>
      </w:pPr>
      <w:r w:rsidRPr="008E59E4">
        <w:rPr>
          <w:rFonts w:ascii="Arial" w:eastAsia="Arial" w:hAnsi="Arial" w:cs="Arial"/>
          <w:b/>
          <w:bCs/>
          <w:sz w:val="24"/>
          <w:szCs w:val="24"/>
          <w:highlight w:val="yellow"/>
          <w:lang w:val="en-US"/>
        </w:rPr>
        <w:t>I’ll go see the school nurse, and</w:t>
      </w:r>
    </w:p>
    <w:p w14:paraId="31F2F57F" w14:textId="77777777" w:rsidR="008E59E4" w:rsidRPr="008E59E4" w:rsidRDefault="008E59E4" w:rsidP="008E59E4">
      <w:pPr>
        <w:spacing w:line="209" w:lineRule="auto"/>
        <w:ind w:left="2160"/>
        <w:rPr>
          <w:sz w:val="20"/>
          <w:szCs w:val="20"/>
          <w:highlight w:val="yellow"/>
          <w:lang w:val="en-US"/>
        </w:rPr>
      </w:pPr>
      <w:r w:rsidRPr="008E59E4">
        <w:rPr>
          <w:rFonts w:ascii="Arial" w:eastAsia="Arial" w:hAnsi="Arial" w:cs="Arial"/>
          <w:b/>
          <w:bCs/>
          <w:sz w:val="24"/>
          <w:szCs w:val="24"/>
          <w:highlight w:val="yellow"/>
          <w:lang w:val="en-US"/>
        </w:rPr>
        <w:t>if she thinks something is wrong</w:t>
      </w:r>
    </w:p>
    <w:p w14:paraId="50C0E260" w14:textId="7C412EC4" w:rsidR="008E59E4" w:rsidRPr="008E59E4" w:rsidRDefault="008E59E4" w:rsidP="008E59E4">
      <w:pPr>
        <w:spacing w:line="208" w:lineRule="auto"/>
        <w:ind w:left="2160"/>
        <w:rPr>
          <w:sz w:val="20"/>
          <w:szCs w:val="20"/>
          <w:highlight w:val="yellow"/>
          <w:lang w:val="en-US"/>
        </w:rPr>
      </w:pPr>
      <w:r w:rsidRPr="008E59E4">
        <w:rPr>
          <w:rFonts w:ascii="Arial" w:eastAsia="Arial" w:hAnsi="Arial" w:cs="Arial"/>
          <w:b/>
          <w:bCs/>
          <w:sz w:val="24"/>
          <w:szCs w:val="24"/>
          <w:highlight w:val="yellow"/>
          <w:lang w:val="en-US"/>
        </w:rPr>
        <w:t>with me, we</w:t>
      </w:r>
      <w:r w:rsidR="0011084F">
        <w:rPr>
          <w:rFonts w:ascii="Arial" w:eastAsia="Arial" w:hAnsi="Arial" w:cs="Arial"/>
          <w:b/>
          <w:bCs/>
          <w:sz w:val="24"/>
          <w:szCs w:val="24"/>
          <w:highlight w:val="yellow"/>
          <w:lang w:val="en-US"/>
        </w:rPr>
        <w:t>’ll</w:t>
      </w:r>
      <w:r w:rsidRPr="008E59E4">
        <w:rPr>
          <w:rFonts w:ascii="Arial" w:eastAsia="Arial" w:hAnsi="Arial" w:cs="Arial"/>
          <w:b/>
          <w:bCs/>
          <w:sz w:val="24"/>
          <w:szCs w:val="24"/>
          <w:highlight w:val="yellow"/>
          <w:lang w:val="en-US"/>
        </w:rPr>
        <w:t>... we</w:t>
      </w:r>
      <w:r w:rsidR="0011084F">
        <w:rPr>
          <w:rFonts w:ascii="Arial" w:eastAsia="Arial" w:hAnsi="Arial" w:cs="Arial"/>
          <w:b/>
          <w:bCs/>
          <w:sz w:val="24"/>
          <w:szCs w:val="24"/>
          <w:highlight w:val="yellow"/>
          <w:lang w:val="en-US"/>
        </w:rPr>
        <w:t>’ll</w:t>
      </w:r>
      <w:r w:rsidRPr="008E59E4">
        <w:rPr>
          <w:rFonts w:ascii="Arial" w:eastAsia="Arial" w:hAnsi="Arial" w:cs="Arial"/>
          <w:b/>
          <w:bCs/>
          <w:sz w:val="24"/>
          <w:szCs w:val="24"/>
          <w:highlight w:val="yellow"/>
          <w:lang w:val="en-US"/>
        </w:rPr>
        <w:t xml:space="preserve"> go to</w:t>
      </w:r>
    </w:p>
    <w:p w14:paraId="12B96388" w14:textId="77777777" w:rsidR="008E59E4" w:rsidRPr="008E59E4" w:rsidRDefault="008E59E4" w:rsidP="008E59E4">
      <w:pPr>
        <w:spacing w:line="235" w:lineRule="auto"/>
        <w:ind w:left="2160"/>
        <w:rPr>
          <w:sz w:val="20"/>
          <w:szCs w:val="20"/>
          <w:lang w:val="en-US"/>
        </w:rPr>
      </w:pPr>
      <w:r w:rsidRPr="008E59E4">
        <w:rPr>
          <w:rFonts w:ascii="Arial" w:eastAsia="Arial" w:hAnsi="Arial" w:cs="Arial"/>
          <w:b/>
          <w:bCs/>
          <w:sz w:val="24"/>
          <w:szCs w:val="24"/>
          <w:highlight w:val="yellow"/>
          <w:lang w:val="en-US"/>
        </w:rPr>
        <w:t>someone else.</w:t>
      </w:r>
    </w:p>
    <w:p w14:paraId="6D2C0609" w14:textId="406283AD" w:rsidR="008E59E4" w:rsidRPr="008E59E4" w:rsidRDefault="008E59E4" w:rsidP="008E59E4">
      <w:pPr>
        <w:spacing w:line="20" w:lineRule="exact"/>
        <w:rPr>
          <w:sz w:val="20"/>
          <w:szCs w:val="20"/>
          <w:lang w:val="en-US"/>
        </w:rPr>
      </w:pPr>
    </w:p>
    <w:p w14:paraId="4CF078DC" w14:textId="77777777" w:rsidR="008E59E4" w:rsidRPr="008E59E4" w:rsidRDefault="008E59E4" w:rsidP="008E59E4">
      <w:pPr>
        <w:spacing w:line="155" w:lineRule="exact"/>
        <w:rPr>
          <w:sz w:val="20"/>
          <w:szCs w:val="20"/>
          <w:lang w:val="en-US"/>
        </w:rPr>
      </w:pPr>
    </w:p>
    <w:p w14:paraId="405977D9" w14:textId="77777777" w:rsidR="008E59E4" w:rsidRPr="008E59E4" w:rsidRDefault="008E59E4" w:rsidP="008E59E4">
      <w:pPr>
        <w:ind w:left="3600"/>
        <w:rPr>
          <w:sz w:val="20"/>
          <w:szCs w:val="20"/>
          <w:lang w:val="en-US"/>
        </w:rPr>
      </w:pPr>
      <w:r w:rsidRPr="008E59E4">
        <w:rPr>
          <w:rFonts w:ascii="Arial" w:eastAsia="Arial" w:hAnsi="Arial" w:cs="Arial"/>
          <w:b/>
          <w:bCs/>
          <w:sz w:val="24"/>
          <w:szCs w:val="24"/>
          <w:lang w:val="en-US"/>
        </w:rPr>
        <w:t>APRIL</w:t>
      </w:r>
    </w:p>
    <w:p w14:paraId="43579733" w14:textId="77777777" w:rsidR="008E59E4" w:rsidRPr="008E59E4" w:rsidRDefault="008E59E4" w:rsidP="008E59E4">
      <w:pPr>
        <w:spacing w:line="234" w:lineRule="auto"/>
        <w:ind w:left="2160"/>
        <w:rPr>
          <w:sz w:val="20"/>
          <w:szCs w:val="20"/>
          <w:lang w:val="en-US"/>
        </w:rPr>
      </w:pPr>
      <w:r w:rsidRPr="008E59E4">
        <w:rPr>
          <w:rFonts w:ascii="Arial" w:eastAsia="Arial" w:hAnsi="Arial" w:cs="Arial"/>
          <w:b/>
          <w:bCs/>
          <w:sz w:val="24"/>
          <w:szCs w:val="24"/>
          <w:lang w:val="en-US"/>
        </w:rPr>
        <w:t>Can you walk?</w:t>
      </w:r>
    </w:p>
    <w:p w14:paraId="1250516D" w14:textId="77777777" w:rsidR="008E59E4" w:rsidRPr="008E59E4" w:rsidRDefault="008E59E4" w:rsidP="008E59E4">
      <w:pPr>
        <w:spacing w:line="175" w:lineRule="exact"/>
        <w:rPr>
          <w:sz w:val="20"/>
          <w:szCs w:val="20"/>
          <w:lang w:val="en-US"/>
        </w:rPr>
      </w:pPr>
    </w:p>
    <w:p w14:paraId="2E508A88" w14:textId="77777777" w:rsidR="008E59E4" w:rsidRPr="008E59E4" w:rsidRDefault="008E59E4" w:rsidP="008E59E4">
      <w:pPr>
        <w:ind w:left="3600"/>
        <w:rPr>
          <w:sz w:val="20"/>
          <w:szCs w:val="20"/>
          <w:highlight w:val="yellow"/>
          <w:lang w:val="en-US"/>
        </w:rPr>
      </w:pPr>
      <w:r w:rsidRPr="008E59E4">
        <w:rPr>
          <w:rFonts w:ascii="Arial" w:eastAsia="Arial" w:hAnsi="Arial" w:cs="Arial"/>
          <w:b/>
          <w:bCs/>
          <w:sz w:val="24"/>
          <w:szCs w:val="24"/>
          <w:highlight w:val="yellow"/>
          <w:lang w:val="en-US"/>
        </w:rPr>
        <w:t>LINDA</w:t>
      </w:r>
    </w:p>
    <w:p w14:paraId="62DF4544" w14:textId="77777777" w:rsidR="008E59E4" w:rsidRPr="008E59E4" w:rsidRDefault="008E59E4" w:rsidP="008E59E4">
      <w:pPr>
        <w:spacing w:line="234" w:lineRule="auto"/>
        <w:ind w:left="2160"/>
        <w:rPr>
          <w:sz w:val="20"/>
          <w:szCs w:val="20"/>
          <w:lang w:val="en-US"/>
        </w:rPr>
      </w:pPr>
      <w:r w:rsidRPr="008E59E4">
        <w:rPr>
          <w:rFonts w:ascii="Arial" w:eastAsia="Arial" w:hAnsi="Arial" w:cs="Arial"/>
          <w:b/>
          <w:bCs/>
          <w:sz w:val="24"/>
          <w:szCs w:val="24"/>
          <w:highlight w:val="yellow"/>
          <w:lang w:val="en-US"/>
        </w:rPr>
        <w:t>I’m fine, April. Thank you</w:t>
      </w:r>
      <w:r w:rsidRPr="008E59E4">
        <w:rPr>
          <w:rFonts w:ascii="Arial" w:eastAsia="Arial" w:hAnsi="Arial" w:cs="Arial"/>
          <w:b/>
          <w:bCs/>
          <w:sz w:val="24"/>
          <w:szCs w:val="24"/>
          <w:lang w:val="en-US"/>
        </w:rPr>
        <w:t>.</w:t>
      </w:r>
    </w:p>
    <w:p w14:paraId="5A53A7D1" w14:textId="77777777" w:rsidR="00C96F61" w:rsidRPr="008E59E4" w:rsidRDefault="00C96F61">
      <w:pPr>
        <w:rPr>
          <w:lang w:val="en-US"/>
        </w:rPr>
      </w:pPr>
    </w:p>
    <w:sectPr w:rsidR="00C96F61" w:rsidRPr="008E59E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3Nbc0MDW1MDe3MDJT0lEKTi0uzszPAykwrAUA9VceWywAAAA="/>
  </w:docVars>
  <w:rsids>
    <w:rsidRoot w:val="008E59E4"/>
    <w:rsid w:val="0011084F"/>
    <w:rsid w:val="008E59E4"/>
    <w:rsid w:val="00C96F61"/>
    <w:rsid w:val="00E7219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D3B9B"/>
  <w15:chartTrackingRefBased/>
  <w15:docId w15:val="{B7F421D6-F728-41FD-A5CB-FC46C6132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9E4"/>
    <w:pPr>
      <w:spacing w:after="0" w:line="240" w:lineRule="auto"/>
    </w:pPr>
    <w:rPr>
      <w:rFonts w:ascii="Times New Roman" w:eastAsiaTheme="minorEastAsia" w:hAnsi="Times New Roman" w:cs="Times New Roman"/>
      <w:kern w:val="0"/>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143</Words>
  <Characters>878</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Rasmus Ladegaard</dc:creator>
  <cp:keywords/>
  <dc:description/>
  <cp:lastModifiedBy>Rasmus Ladegaard</cp:lastModifiedBy>
  <cp:revision>3</cp:revision>
  <dcterms:created xsi:type="dcterms:W3CDTF">2023-02-13T10:31:00Z</dcterms:created>
  <dcterms:modified xsi:type="dcterms:W3CDTF">2023-02-13T10:42:00Z</dcterms:modified>
</cp:coreProperties>
</file>